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D3AC3" w14:textId="79244225" w:rsidR="005F4D24" w:rsidRDefault="005F4D24" w:rsidP="005F4D24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835B0">
        <w:rPr>
          <w:rFonts w:asciiTheme="minorHAnsi" w:hAnsiTheme="minorHAnsi" w:cstheme="minorHAnsi"/>
          <w:b/>
          <w:sz w:val="24"/>
          <w:szCs w:val="24"/>
          <w:u w:val="single"/>
        </w:rPr>
        <w:t>EMAIL</w:t>
      </w:r>
      <w:r w:rsidR="00FA437C">
        <w:rPr>
          <w:rFonts w:asciiTheme="minorHAnsi" w:hAnsiTheme="minorHAnsi" w:cstheme="minorHAnsi"/>
          <w:b/>
          <w:sz w:val="24"/>
          <w:szCs w:val="24"/>
          <w:u w:val="single"/>
        </w:rPr>
        <w:t xml:space="preserve"> TEMPLATE: ENGAGEMENT</w:t>
      </w:r>
    </w:p>
    <w:p w14:paraId="7F0A706F" w14:textId="4E886136" w:rsidR="007A1F99" w:rsidRDefault="007A1F99" w:rsidP="005F4D24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7D3B3DF" w14:textId="148255C0" w:rsidR="007A1F99" w:rsidRPr="007A1F99" w:rsidRDefault="007A1F99" w:rsidP="007A1F99">
      <w:pPr>
        <w:rPr>
          <w:rFonts w:asciiTheme="minorHAnsi" w:hAnsiTheme="minorHAnsi" w:cstheme="minorHAnsi"/>
          <w:bCs/>
          <w:color w:val="FF0000"/>
        </w:rPr>
      </w:pPr>
      <w:r w:rsidRPr="007A1F99">
        <w:rPr>
          <w:rFonts w:asciiTheme="minorHAnsi" w:hAnsiTheme="minorHAnsi" w:cstheme="minorHAnsi"/>
          <w:b/>
          <w:bCs/>
          <w:color w:val="FF0000"/>
        </w:rPr>
        <w:t xml:space="preserve">NOTE TO CLIENT: </w:t>
      </w:r>
      <w:r w:rsidRPr="007A1F99">
        <w:rPr>
          <w:rFonts w:asciiTheme="minorHAnsi" w:hAnsiTheme="minorHAnsi" w:cstheme="minorHAnsi"/>
          <w:bCs/>
          <w:color w:val="FF0000"/>
        </w:rPr>
        <w:t xml:space="preserve">Cut and paste this into your email system and attach 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Remaining </w:t>
      </w:r>
      <w:r w:rsidR="000210DB">
        <w:rPr>
          <w:rFonts w:asciiTheme="minorHAnsi" w:hAnsiTheme="minorHAnsi" w:cstheme="minorHAnsi"/>
          <w:b/>
          <w:color w:val="FF0000"/>
          <w:sz w:val="24"/>
          <w:szCs w:val="24"/>
        </w:rPr>
        <w:t>E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ngaged </w:t>
      </w:r>
      <w:r w:rsidR="000210DB">
        <w:rPr>
          <w:rFonts w:asciiTheme="minorHAnsi" w:hAnsiTheme="minorHAnsi" w:cstheme="minorHAnsi"/>
          <w:b/>
          <w:color w:val="FF0000"/>
          <w:sz w:val="24"/>
          <w:szCs w:val="24"/>
        </w:rPr>
        <w:t>W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hen </w:t>
      </w:r>
      <w:r w:rsidR="006E71F6">
        <w:rPr>
          <w:rFonts w:asciiTheme="minorHAnsi" w:hAnsiTheme="minorHAnsi" w:cstheme="minorHAnsi"/>
          <w:b/>
          <w:color w:val="FF0000"/>
          <w:sz w:val="24"/>
          <w:szCs w:val="24"/>
        </w:rPr>
        <w:t>W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orking </w:t>
      </w:r>
      <w:r w:rsidR="000210DB">
        <w:rPr>
          <w:rFonts w:asciiTheme="minorHAnsi" w:hAnsiTheme="minorHAnsi" w:cstheme="minorHAnsi"/>
          <w:b/>
          <w:color w:val="FF0000"/>
          <w:sz w:val="24"/>
          <w:szCs w:val="24"/>
        </w:rPr>
        <w:t>R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>emotely</w:t>
      </w:r>
      <w:r w:rsidRPr="007A1F99">
        <w:rPr>
          <w:rFonts w:asciiTheme="minorHAnsi" w:hAnsiTheme="minorHAnsi" w:cstheme="minorHAnsi"/>
          <w:color w:val="FF0000"/>
          <w:sz w:val="24"/>
          <w:szCs w:val="24"/>
        </w:rPr>
        <w:t xml:space="preserve"> an</w:t>
      </w:r>
      <w:r w:rsidRPr="007A1F99">
        <w:rPr>
          <w:rFonts w:asciiTheme="minorHAnsi" w:hAnsiTheme="minorHAnsi" w:cstheme="minorHAnsi"/>
          <w:bCs/>
          <w:color w:val="FF0000"/>
        </w:rPr>
        <w:t xml:space="preserve">d 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>Tip</w:t>
      </w:r>
      <w:r>
        <w:rPr>
          <w:rFonts w:asciiTheme="minorHAnsi" w:hAnsiTheme="minorHAnsi" w:cstheme="minorHAnsi"/>
          <w:b/>
          <w:color w:val="FF0000"/>
          <w:sz w:val="24"/>
          <w:szCs w:val="24"/>
        </w:rPr>
        <w:t>s</w:t>
      </w:r>
      <w:r w:rsidRPr="007A1F99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for Working from Home</w:t>
      </w:r>
      <w:r w:rsidRPr="007A1F99">
        <w:rPr>
          <w:rFonts w:asciiTheme="minorHAnsi" w:hAnsiTheme="minorHAnsi" w:cstheme="minorHAnsi"/>
          <w:bCs/>
          <w:color w:val="FF0000"/>
        </w:rPr>
        <w:t xml:space="preserve">. Feel free to customize email copy as you see fit. </w:t>
      </w:r>
    </w:p>
    <w:p w14:paraId="51E436BC" w14:textId="77777777" w:rsidR="005F4D24" w:rsidRPr="00A835B0" w:rsidRDefault="005F4D24" w:rsidP="005F4D24">
      <w:pPr>
        <w:rPr>
          <w:rFonts w:asciiTheme="minorHAnsi" w:hAnsiTheme="minorHAnsi" w:cstheme="minorHAnsi"/>
          <w:sz w:val="24"/>
          <w:szCs w:val="24"/>
        </w:rPr>
      </w:pPr>
    </w:p>
    <w:p w14:paraId="3B14B9B7" w14:textId="77777777" w:rsidR="005F4D24" w:rsidRPr="00A835B0" w:rsidRDefault="005F4D24" w:rsidP="005F4D24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SUBJECT:  </w:t>
      </w:r>
      <w:r w:rsidRPr="00A835B0">
        <w:rPr>
          <w:rFonts w:asciiTheme="minorHAnsi" w:hAnsiTheme="minorHAnsi" w:cstheme="minorHAnsi"/>
          <w:sz w:val="24"/>
          <w:szCs w:val="24"/>
        </w:rPr>
        <w:t>Tips for successfully working from home</w:t>
      </w:r>
    </w:p>
    <w:p w14:paraId="25257F25" w14:textId="77777777" w:rsidR="005F4D24" w:rsidRPr="00A835B0" w:rsidRDefault="005F4D24" w:rsidP="005F4D24">
      <w:pPr>
        <w:rPr>
          <w:rFonts w:asciiTheme="minorHAnsi" w:hAnsiTheme="minorHAnsi" w:cstheme="minorHAnsi"/>
          <w:sz w:val="24"/>
          <w:szCs w:val="24"/>
        </w:rPr>
      </w:pPr>
    </w:p>
    <w:p w14:paraId="2A8B63DE" w14:textId="77777777" w:rsidR="005F4D24" w:rsidRPr="00A835B0" w:rsidRDefault="005F4D24" w:rsidP="005F4D24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A835B0">
        <w:rPr>
          <w:rFonts w:asciiTheme="minorHAnsi" w:hAnsiTheme="minorHAnsi" w:cstheme="minorHAnsi"/>
          <w:b/>
          <w:color w:val="FF0000"/>
          <w:sz w:val="24"/>
          <w:szCs w:val="24"/>
        </w:rPr>
        <w:t>COPY:</w:t>
      </w:r>
    </w:p>
    <w:p w14:paraId="408302AE" w14:textId="77777777" w:rsidR="009B2126" w:rsidRPr="00A835B0" w:rsidRDefault="009B2126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14:paraId="3EB2D352" w14:textId="6D61D856" w:rsidR="009E223E" w:rsidRDefault="00DE599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our current situation, you might</w:t>
      </w:r>
      <w:r w:rsidR="005F4D24" w:rsidRPr="00A835B0">
        <w:rPr>
          <w:rFonts w:asciiTheme="minorHAnsi" w:hAnsiTheme="minorHAnsi" w:cstheme="minorHAnsi"/>
          <w:sz w:val="24"/>
          <w:szCs w:val="24"/>
        </w:rPr>
        <w:t xml:space="preserve"> </w:t>
      </w:r>
      <w:r w:rsidR="009E223E">
        <w:rPr>
          <w:rFonts w:asciiTheme="minorHAnsi" w:hAnsiTheme="minorHAnsi" w:cstheme="minorHAnsi"/>
          <w:sz w:val="24"/>
          <w:szCs w:val="24"/>
        </w:rPr>
        <w:t xml:space="preserve">find that working from home is a challenge. </w:t>
      </w:r>
      <w:r w:rsidR="0018381C">
        <w:rPr>
          <w:rFonts w:asciiTheme="minorHAnsi" w:hAnsiTheme="minorHAnsi" w:cstheme="minorHAnsi"/>
          <w:sz w:val="24"/>
          <w:szCs w:val="24"/>
        </w:rPr>
        <w:t xml:space="preserve">Even if you’ve done it before, things are </w:t>
      </w:r>
      <w:r w:rsidR="006C4B11">
        <w:rPr>
          <w:rFonts w:asciiTheme="minorHAnsi" w:hAnsiTheme="minorHAnsi" w:cstheme="minorHAnsi"/>
          <w:sz w:val="24"/>
          <w:szCs w:val="24"/>
        </w:rPr>
        <w:t xml:space="preserve">a little </w:t>
      </w:r>
      <w:r w:rsidR="0018381C">
        <w:rPr>
          <w:rFonts w:asciiTheme="minorHAnsi" w:hAnsiTheme="minorHAnsi" w:cstheme="minorHAnsi"/>
          <w:sz w:val="24"/>
          <w:szCs w:val="24"/>
        </w:rPr>
        <w:t xml:space="preserve">different </w:t>
      </w:r>
      <w:r w:rsidR="006C4B11">
        <w:rPr>
          <w:rFonts w:asciiTheme="minorHAnsi" w:hAnsiTheme="minorHAnsi" w:cstheme="minorHAnsi"/>
          <w:sz w:val="24"/>
          <w:szCs w:val="24"/>
        </w:rPr>
        <w:t>now</w:t>
      </w:r>
      <w:r w:rsidR="0018381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6B5FBC3" w14:textId="77777777" w:rsidR="009E223E" w:rsidRDefault="009E223E">
      <w:pPr>
        <w:rPr>
          <w:rFonts w:asciiTheme="minorHAnsi" w:hAnsiTheme="minorHAnsi" w:cstheme="minorHAnsi"/>
          <w:sz w:val="24"/>
          <w:szCs w:val="24"/>
        </w:rPr>
      </w:pPr>
    </w:p>
    <w:p w14:paraId="7B9D39DA" w14:textId="19CA734C" w:rsidR="0018381C" w:rsidRDefault="00DE599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How</w:t>
      </w:r>
      <w:r w:rsidR="0018381C">
        <w:rPr>
          <w:rFonts w:asciiTheme="minorHAnsi" w:hAnsiTheme="minorHAnsi" w:cstheme="minorHAnsi"/>
          <w:sz w:val="24"/>
          <w:szCs w:val="24"/>
        </w:rPr>
        <w:t xml:space="preserve"> do you balance personal concerns and work priorities?</w:t>
      </w:r>
    </w:p>
    <w:p w14:paraId="242D239A" w14:textId="3B72A8D2" w:rsidR="00DE5997" w:rsidRDefault="0018381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How can you successfully share a space with school age children, </w:t>
      </w:r>
      <w:r w:rsidR="001A3A61">
        <w:rPr>
          <w:rFonts w:asciiTheme="minorHAnsi" w:hAnsiTheme="minorHAnsi" w:cstheme="minorHAnsi"/>
          <w:sz w:val="24"/>
          <w:szCs w:val="24"/>
        </w:rPr>
        <w:t xml:space="preserve">new four-legged colleagues,  or a partner who </w:t>
      </w:r>
      <w:r w:rsidR="005D7A9A">
        <w:rPr>
          <w:rFonts w:asciiTheme="minorHAnsi" w:hAnsiTheme="minorHAnsi" w:cstheme="minorHAnsi"/>
          <w:sz w:val="24"/>
          <w:szCs w:val="24"/>
        </w:rPr>
        <w:t xml:space="preserve">is on </w:t>
      </w:r>
      <w:r w:rsidR="001A3A61">
        <w:rPr>
          <w:rFonts w:asciiTheme="minorHAnsi" w:hAnsiTheme="minorHAnsi" w:cstheme="minorHAnsi"/>
          <w:sz w:val="24"/>
          <w:szCs w:val="24"/>
        </w:rPr>
        <w:t>conference calls</w:t>
      </w:r>
      <w:r w:rsidR="005D7A9A">
        <w:rPr>
          <w:rFonts w:asciiTheme="minorHAnsi" w:hAnsiTheme="minorHAnsi" w:cstheme="minorHAnsi"/>
          <w:sz w:val="24"/>
          <w:szCs w:val="24"/>
        </w:rPr>
        <w:t xml:space="preserve"> all day</w:t>
      </w:r>
      <w:r w:rsidR="001A3A61">
        <w:rPr>
          <w:rFonts w:asciiTheme="minorHAnsi" w:hAnsiTheme="minorHAnsi" w:cstheme="minorHAnsi"/>
          <w:sz w:val="24"/>
          <w:szCs w:val="24"/>
        </w:rPr>
        <w:t>?</w:t>
      </w:r>
    </w:p>
    <w:p w14:paraId="4280DB31" w14:textId="77777777" w:rsidR="001A3A61" w:rsidRDefault="001A3A61">
      <w:pPr>
        <w:rPr>
          <w:rFonts w:asciiTheme="minorHAnsi" w:hAnsiTheme="minorHAnsi" w:cstheme="minorHAnsi"/>
          <w:sz w:val="24"/>
          <w:szCs w:val="24"/>
        </w:rPr>
      </w:pPr>
    </w:p>
    <w:p w14:paraId="7D0AAE8A" w14:textId="323B1281" w:rsidR="00262D1B" w:rsidRDefault="00A931B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Download</w:t>
      </w:r>
      <w:r w:rsidR="00AD12B0">
        <w:rPr>
          <w:rFonts w:asciiTheme="minorHAnsi" w:hAnsiTheme="minorHAnsi" w:cstheme="minorHAnsi"/>
          <w:sz w:val="24"/>
          <w:szCs w:val="24"/>
        </w:rPr>
        <w:t xml:space="preserve"> the attached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14656" w:rsidRPr="00AD12B0">
        <w:rPr>
          <w:rFonts w:asciiTheme="minorHAnsi" w:hAnsiTheme="minorHAnsi" w:cstheme="minorHAnsi"/>
          <w:b/>
          <w:sz w:val="24"/>
          <w:szCs w:val="24"/>
        </w:rPr>
        <w:t xml:space="preserve">Remaining </w:t>
      </w:r>
      <w:r w:rsidR="00770E73">
        <w:rPr>
          <w:rFonts w:asciiTheme="minorHAnsi" w:hAnsiTheme="minorHAnsi" w:cstheme="minorHAnsi"/>
          <w:b/>
          <w:sz w:val="24"/>
          <w:szCs w:val="24"/>
        </w:rPr>
        <w:t>E</w:t>
      </w:r>
      <w:r w:rsidR="00614656" w:rsidRPr="00AD12B0">
        <w:rPr>
          <w:rFonts w:asciiTheme="minorHAnsi" w:hAnsiTheme="minorHAnsi" w:cstheme="minorHAnsi"/>
          <w:b/>
          <w:sz w:val="24"/>
          <w:szCs w:val="24"/>
        </w:rPr>
        <w:t xml:space="preserve">ngaged </w:t>
      </w:r>
      <w:r w:rsidR="00770E73">
        <w:rPr>
          <w:rFonts w:asciiTheme="minorHAnsi" w:hAnsiTheme="minorHAnsi" w:cstheme="minorHAnsi"/>
          <w:b/>
          <w:sz w:val="24"/>
          <w:szCs w:val="24"/>
        </w:rPr>
        <w:t>W</w:t>
      </w:r>
      <w:r w:rsidR="00614656" w:rsidRPr="00AD12B0">
        <w:rPr>
          <w:rFonts w:asciiTheme="minorHAnsi" w:hAnsiTheme="minorHAnsi" w:cstheme="minorHAnsi"/>
          <w:b/>
          <w:sz w:val="24"/>
          <w:szCs w:val="24"/>
        </w:rPr>
        <w:t xml:space="preserve">hen </w:t>
      </w:r>
      <w:r w:rsidR="00770E73">
        <w:rPr>
          <w:rFonts w:asciiTheme="minorHAnsi" w:hAnsiTheme="minorHAnsi" w:cstheme="minorHAnsi"/>
          <w:b/>
          <w:sz w:val="24"/>
          <w:szCs w:val="24"/>
        </w:rPr>
        <w:t>W</w:t>
      </w:r>
      <w:r w:rsidR="00614656" w:rsidRPr="00AD12B0">
        <w:rPr>
          <w:rFonts w:asciiTheme="minorHAnsi" w:hAnsiTheme="minorHAnsi" w:cstheme="minorHAnsi"/>
          <w:b/>
          <w:sz w:val="24"/>
          <w:szCs w:val="24"/>
        </w:rPr>
        <w:t xml:space="preserve">orking </w:t>
      </w:r>
      <w:r w:rsidR="00770E73">
        <w:rPr>
          <w:rFonts w:asciiTheme="minorHAnsi" w:hAnsiTheme="minorHAnsi" w:cstheme="minorHAnsi"/>
          <w:b/>
          <w:sz w:val="24"/>
          <w:szCs w:val="24"/>
        </w:rPr>
        <w:t>R</w:t>
      </w:r>
      <w:r w:rsidR="00614656" w:rsidRPr="00AD12B0">
        <w:rPr>
          <w:rFonts w:asciiTheme="minorHAnsi" w:hAnsiTheme="minorHAnsi" w:cstheme="minorHAnsi"/>
          <w:b/>
          <w:sz w:val="24"/>
          <w:szCs w:val="24"/>
        </w:rPr>
        <w:t>emotely</w:t>
      </w:r>
      <w:r w:rsidR="00614656" w:rsidRPr="00AD12B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for ideas on self-care</w:t>
      </w:r>
      <w:r w:rsidR="007E21CC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and being a good teammate</w:t>
      </w:r>
      <w:r w:rsidR="00E2469C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even at a distance.</w:t>
      </w:r>
    </w:p>
    <w:p w14:paraId="19D18D2A" w14:textId="17214ED0" w:rsidR="007E21CC" w:rsidRDefault="007E21CC">
      <w:pPr>
        <w:rPr>
          <w:rFonts w:asciiTheme="minorHAnsi" w:hAnsiTheme="minorHAnsi" w:cstheme="minorHAnsi"/>
          <w:sz w:val="24"/>
          <w:szCs w:val="24"/>
        </w:rPr>
      </w:pPr>
    </w:p>
    <w:p w14:paraId="73D95122" w14:textId="67E2C2C6" w:rsidR="007E21CC" w:rsidRDefault="007E21CC" w:rsidP="007E21C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And for </w:t>
      </w:r>
      <w:r w:rsidRPr="007E21CC">
        <w:rPr>
          <w:rFonts w:asciiTheme="minorHAnsi" w:hAnsiTheme="minorHAnsi" w:cstheme="minorHAnsi"/>
          <w:sz w:val="24"/>
          <w:szCs w:val="24"/>
        </w:rPr>
        <w:t>some tips to help you stay focused, productive, and comfortable</w:t>
      </w:r>
      <w:r>
        <w:rPr>
          <w:rFonts w:asciiTheme="minorHAnsi" w:hAnsiTheme="minorHAnsi" w:cstheme="minorHAnsi"/>
          <w:sz w:val="24"/>
          <w:szCs w:val="24"/>
        </w:rPr>
        <w:t xml:space="preserve"> while you work, download </w:t>
      </w:r>
      <w:r w:rsidRPr="007E21CC">
        <w:rPr>
          <w:rFonts w:asciiTheme="minorHAnsi" w:hAnsiTheme="minorHAnsi" w:cstheme="minorHAnsi"/>
          <w:b/>
          <w:sz w:val="24"/>
          <w:szCs w:val="24"/>
        </w:rPr>
        <w:t>Tip</w:t>
      </w:r>
      <w:r w:rsidR="007A1F99">
        <w:rPr>
          <w:rFonts w:asciiTheme="minorHAnsi" w:hAnsiTheme="minorHAnsi" w:cstheme="minorHAnsi"/>
          <w:b/>
          <w:sz w:val="24"/>
          <w:szCs w:val="24"/>
        </w:rPr>
        <w:t>s</w:t>
      </w:r>
      <w:r w:rsidRPr="007E21CC">
        <w:rPr>
          <w:rFonts w:asciiTheme="minorHAnsi" w:hAnsiTheme="minorHAnsi" w:cstheme="minorHAnsi"/>
          <w:b/>
          <w:sz w:val="24"/>
          <w:szCs w:val="24"/>
        </w:rPr>
        <w:t xml:space="preserve"> for Working from Home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8447C3D" w14:textId="665EEBF3" w:rsidR="00666BD5" w:rsidRDefault="00666BD5">
      <w:pPr>
        <w:rPr>
          <w:rFonts w:asciiTheme="minorHAnsi" w:hAnsiTheme="minorHAnsi" w:cstheme="minorHAnsi"/>
          <w:sz w:val="24"/>
          <w:szCs w:val="24"/>
        </w:rPr>
      </w:pPr>
    </w:p>
    <w:p w14:paraId="50B5A6B3" w14:textId="32D6F317" w:rsidR="00F1003B" w:rsidRDefault="00F1003B" w:rsidP="00F1003B">
      <w:pPr>
        <w:rPr>
          <w:rFonts w:asciiTheme="minorHAnsi" w:hAnsiTheme="minorHAnsi" w:cstheme="minorHAnsi"/>
          <w:sz w:val="24"/>
          <w:szCs w:val="24"/>
        </w:rPr>
      </w:pPr>
      <w:r w:rsidRPr="00A835B0">
        <w:rPr>
          <w:rFonts w:asciiTheme="minorHAnsi" w:hAnsiTheme="minorHAnsi" w:cstheme="minorHAnsi"/>
          <w:sz w:val="24"/>
          <w:szCs w:val="24"/>
        </w:rPr>
        <w:t>Th</w:t>
      </w:r>
      <w:r w:rsidR="00D43B59">
        <w:rPr>
          <w:rFonts w:asciiTheme="minorHAnsi" w:hAnsiTheme="minorHAnsi" w:cstheme="minorHAnsi"/>
          <w:sz w:val="24"/>
          <w:szCs w:val="24"/>
        </w:rPr>
        <w:t>is is a</w:t>
      </w:r>
      <w:r w:rsidRPr="00A835B0">
        <w:rPr>
          <w:rFonts w:asciiTheme="minorHAnsi" w:hAnsiTheme="minorHAnsi" w:cstheme="minorHAnsi"/>
          <w:sz w:val="24"/>
          <w:szCs w:val="24"/>
        </w:rPr>
        <w:t xml:space="preserve"> challenging time</w:t>
      </w:r>
      <w:r w:rsidR="00A931BA">
        <w:rPr>
          <w:rFonts w:asciiTheme="minorHAnsi" w:hAnsiTheme="minorHAnsi" w:cstheme="minorHAnsi"/>
          <w:sz w:val="24"/>
          <w:szCs w:val="24"/>
        </w:rPr>
        <w:t>, but we</w:t>
      </w:r>
      <w:r w:rsidRPr="00A835B0">
        <w:rPr>
          <w:rFonts w:asciiTheme="minorHAnsi" w:hAnsiTheme="minorHAnsi" w:cstheme="minorHAnsi"/>
          <w:sz w:val="24"/>
          <w:szCs w:val="24"/>
        </w:rPr>
        <w:t xml:space="preserve">’ll get through </w:t>
      </w:r>
      <w:r w:rsidR="00D43B59">
        <w:rPr>
          <w:rFonts w:asciiTheme="minorHAnsi" w:hAnsiTheme="minorHAnsi" w:cstheme="minorHAnsi"/>
          <w:sz w:val="24"/>
          <w:szCs w:val="24"/>
        </w:rPr>
        <w:t>it</w:t>
      </w:r>
      <w:r w:rsidRPr="00A835B0">
        <w:rPr>
          <w:rFonts w:asciiTheme="minorHAnsi" w:hAnsiTheme="minorHAnsi" w:cstheme="minorHAnsi"/>
          <w:sz w:val="24"/>
          <w:szCs w:val="24"/>
        </w:rPr>
        <w:t xml:space="preserve"> together.</w:t>
      </w:r>
    </w:p>
    <w:p w14:paraId="7B387E83" w14:textId="77777777" w:rsidR="00E43D19" w:rsidRPr="00A835B0" w:rsidRDefault="00E43D19" w:rsidP="00F1003B">
      <w:pPr>
        <w:rPr>
          <w:rFonts w:asciiTheme="minorHAnsi" w:hAnsiTheme="minorHAnsi" w:cstheme="minorHAnsi"/>
          <w:sz w:val="24"/>
          <w:szCs w:val="24"/>
        </w:rPr>
      </w:pPr>
    </w:p>
    <w:p w14:paraId="35659CC3" w14:textId="6AC82AD6" w:rsidR="00AA1F4E" w:rsidRDefault="00AA1F4E" w:rsidP="00F1003B">
      <w:pPr>
        <w:rPr>
          <w:rFonts w:asciiTheme="minorHAnsi" w:hAnsiTheme="minorHAnsi" w:cstheme="minorHAnsi"/>
          <w:sz w:val="24"/>
          <w:szCs w:val="24"/>
        </w:rPr>
      </w:pPr>
    </w:p>
    <w:p w14:paraId="7A058CA1" w14:textId="77777777" w:rsidR="008E3333" w:rsidRPr="008E3333" w:rsidRDefault="008E3333" w:rsidP="008E3333">
      <w:pPr>
        <w:rPr>
          <w:rFonts w:asciiTheme="minorHAnsi" w:hAnsiTheme="minorHAnsi" w:cstheme="minorHAnsi"/>
          <w:i/>
        </w:rPr>
      </w:pPr>
      <w:r w:rsidRPr="008E3333">
        <w:rPr>
          <w:rFonts w:asciiTheme="minorHAnsi" w:hAnsiTheme="minorHAnsi" w:cstheme="minorHAnsi"/>
          <w:i/>
        </w:rPr>
        <w:t xml:space="preserve">For the latest information and guidance on COVID-19, please visit the </w:t>
      </w:r>
      <w:hyperlink r:id="rId10" w:history="1">
        <w:r w:rsidRPr="008E3333">
          <w:rPr>
            <w:rStyle w:val="Hyperlink"/>
            <w:rFonts w:asciiTheme="minorHAnsi" w:hAnsiTheme="minorHAnsi" w:cstheme="minorHAnsi"/>
            <w:i/>
          </w:rPr>
          <w:t>Centers for Disease Control and Prevention (CDC)</w:t>
        </w:r>
      </w:hyperlink>
      <w:r w:rsidRPr="008E3333">
        <w:rPr>
          <w:rFonts w:asciiTheme="minorHAnsi" w:hAnsiTheme="minorHAnsi" w:cstheme="minorHAnsi"/>
          <w:i/>
        </w:rPr>
        <w:t xml:space="preserve"> and the </w:t>
      </w:r>
      <w:hyperlink r:id="rId11" w:history="1">
        <w:r w:rsidRPr="008E3333">
          <w:rPr>
            <w:rStyle w:val="Hyperlink"/>
            <w:rFonts w:asciiTheme="minorHAnsi" w:hAnsiTheme="minorHAnsi" w:cstheme="minorHAnsi"/>
            <w:i/>
          </w:rPr>
          <w:t>World Health Organization (WHO)</w:t>
        </w:r>
      </w:hyperlink>
      <w:r w:rsidRPr="008E3333">
        <w:rPr>
          <w:rFonts w:asciiTheme="minorHAnsi" w:hAnsiTheme="minorHAnsi" w:cstheme="minorHAnsi"/>
          <w:i/>
        </w:rPr>
        <w:t xml:space="preserve"> websites.</w:t>
      </w:r>
    </w:p>
    <w:p w14:paraId="1C205525" w14:textId="77777777" w:rsidR="007B3262" w:rsidRPr="00A835B0" w:rsidRDefault="007B3262" w:rsidP="00F1003B">
      <w:pPr>
        <w:rPr>
          <w:rFonts w:asciiTheme="minorHAnsi" w:hAnsiTheme="minorHAnsi" w:cstheme="minorHAnsi"/>
          <w:sz w:val="24"/>
          <w:szCs w:val="24"/>
        </w:rPr>
      </w:pPr>
    </w:p>
    <w:sectPr w:rsidR="007B3262" w:rsidRPr="00A835B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C9CF6" w14:textId="77777777" w:rsidR="002957CD" w:rsidRDefault="002957CD" w:rsidP="005201E8">
      <w:r>
        <w:separator/>
      </w:r>
    </w:p>
  </w:endnote>
  <w:endnote w:type="continuationSeparator" w:id="0">
    <w:p w14:paraId="555D6814" w14:textId="77777777" w:rsidR="002957CD" w:rsidRDefault="002957CD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6C58C" w14:textId="77777777" w:rsidR="002957CD" w:rsidRDefault="002957CD" w:rsidP="005201E8">
      <w:r>
        <w:separator/>
      </w:r>
    </w:p>
  </w:footnote>
  <w:footnote w:type="continuationSeparator" w:id="0">
    <w:p w14:paraId="37F0CAB9" w14:textId="77777777" w:rsidR="002957CD" w:rsidRDefault="002957CD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40E00A44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210DB"/>
    <w:rsid w:val="0003146C"/>
    <w:rsid w:val="000443B7"/>
    <w:rsid w:val="000842A0"/>
    <w:rsid w:val="0008489E"/>
    <w:rsid w:val="0009606E"/>
    <w:rsid w:val="000A7D5B"/>
    <w:rsid w:val="000B38D8"/>
    <w:rsid w:val="000C6E4C"/>
    <w:rsid w:val="000E098A"/>
    <w:rsid w:val="00106437"/>
    <w:rsid w:val="001237CA"/>
    <w:rsid w:val="0012639B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957CD"/>
    <w:rsid w:val="002A3E3A"/>
    <w:rsid w:val="00313CEE"/>
    <w:rsid w:val="003256DC"/>
    <w:rsid w:val="0034316F"/>
    <w:rsid w:val="00353C09"/>
    <w:rsid w:val="00353D05"/>
    <w:rsid w:val="003C3A3C"/>
    <w:rsid w:val="003D3009"/>
    <w:rsid w:val="0048041F"/>
    <w:rsid w:val="005201E8"/>
    <w:rsid w:val="00522D69"/>
    <w:rsid w:val="005456E3"/>
    <w:rsid w:val="00592122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B06CE"/>
    <w:rsid w:val="006C4B11"/>
    <w:rsid w:val="006C4F3C"/>
    <w:rsid w:val="006E71F6"/>
    <w:rsid w:val="006F2CBF"/>
    <w:rsid w:val="007053CA"/>
    <w:rsid w:val="00742E5E"/>
    <w:rsid w:val="00757D93"/>
    <w:rsid w:val="00770E73"/>
    <w:rsid w:val="0077249D"/>
    <w:rsid w:val="007A1F99"/>
    <w:rsid w:val="007A7431"/>
    <w:rsid w:val="007B3262"/>
    <w:rsid w:val="007E067C"/>
    <w:rsid w:val="007E21CC"/>
    <w:rsid w:val="007E26F9"/>
    <w:rsid w:val="00802DAE"/>
    <w:rsid w:val="00807ABF"/>
    <w:rsid w:val="00820CE3"/>
    <w:rsid w:val="00835DFF"/>
    <w:rsid w:val="008463FF"/>
    <w:rsid w:val="00851C2F"/>
    <w:rsid w:val="0085568F"/>
    <w:rsid w:val="00856B48"/>
    <w:rsid w:val="00876D95"/>
    <w:rsid w:val="0089199D"/>
    <w:rsid w:val="00895177"/>
    <w:rsid w:val="00897CC9"/>
    <w:rsid w:val="008A0652"/>
    <w:rsid w:val="008B0F63"/>
    <w:rsid w:val="008B100C"/>
    <w:rsid w:val="008D6A2E"/>
    <w:rsid w:val="008E3333"/>
    <w:rsid w:val="00921EDA"/>
    <w:rsid w:val="009426BA"/>
    <w:rsid w:val="0097605A"/>
    <w:rsid w:val="0098695E"/>
    <w:rsid w:val="009906A8"/>
    <w:rsid w:val="009B2126"/>
    <w:rsid w:val="009C79CE"/>
    <w:rsid w:val="009D6F5C"/>
    <w:rsid w:val="009E223E"/>
    <w:rsid w:val="009E54C9"/>
    <w:rsid w:val="00A042E1"/>
    <w:rsid w:val="00A35F96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E08E4"/>
    <w:rsid w:val="00B31500"/>
    <w:rsid w:val="00B379B2"/>
    <w:rsid w:val="00B46F38"/>
    <w:rsid w:val="00B61224"/>
    <w:rsid w:val="00B97370"/>
    <w:rsid w:val="00BA26E8"/>
    <w:rsid w:val="00BA2AF6"/>
    <w:rsid w:val="00BB014D"/>
    <w:rsid w:val="00BD546B"/>
    <w:rsid w:val="00BD7844"/>
    <w:rsid w:val="00BF0A12"/>
    <w:rsid w:val="00CB7F3F"/>
    <w:rsid w:val="00D22BEC"/>
    <w:rsid w:val="00D43B59"/>
    <w:rsid w:val="00D57473"/>
    <w:rsid w:val="00D63467"/>
    <w:rsid w:val="00DC0D9C"/>
    <w:rsid w:val="00DE5997"/>
    <w:rsid w:val="00DF4061"/>
    <w:rsid w:val="00E2469C"/>
    <w:rsid w:val="00E339CB"/>
    <w:rsid w:val="00E43D19"/>
    <w:rsid w:val="00E45E32"/>
    <w:rsid w:val="00E60B49"/>
    <w:rsid w:val="00E82CAA"/>
    <w:rsid w:val="00ED5ABB"/>
    <w:rsid w:val="00ED73CE"/>
    <w:rsid w:val="00F1003B"/>
    <w:rsid w:val="00F33650"/>
    <w:rsid w:val="00F73383"/>
    <w:rsid w:val="00F849A8"/>
    <w:rsid w:val="00F97AC6"/>
    <w:rsid w:val="00FA437C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who.int/emergencies/diseases/novel-coronavirus-2019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dc.gov/coronavirus/2019-nCoV/index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E9C81-9DD1-4D87-A287-8A0EB4528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8A9D0-4524-40A6-B3F5-1313B54F5B3E}">
  <ds:schemaRefs>
    <ds:schemaRef ds:uri="http://purl.org/dc/elements/1.1/"/>
    <ds:schemaRef ds:uri="http://purl.org/dc/terms/"/>
    <ds:schemaRef ds:uri="http://schemas.openxmlformats.org/package/2006/metadata/core-properties"/>
    <ds:schemaRef ds:uri="c3e99a27-4d2e-421d-ad8f-0801f42fa2a2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2020-04-09T18:57:00Z</dcterms:created>
  <dcterms:modified xsi:type="dcterms:W3CDTF">2020-04-22T13:22:00Z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